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CEE7A"/>
  <w:body>
    <w:p w:rsidR="00C673BB" w:rsidRDefault="003D145E" w:rsidP="00B62AD6">
      <w:pPr>
        <w:rPr>
          <w:i/>
          <w:sz w:val="32"/>
          <w:szCs w:val="32"/>
        </w:rPr>
      </w:pPr>
      <w:r w:rsidRPr="003D145E">
        <w:rPr>
          <w:i/>
          <w:noProof/>
          <w:sz w:val="32"/>
          <w:szCs w:val="32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margin">
              <wp:posOffset>4523740</wp:posOffset>
            </wp:positionH>
            <wp:positionV relativeFrom="margin">
              <wp:posOffset>-5715</wp:posOffset>
            </wp:positionV>
            <wp:extent cx="1685925" cy="542290"/>
            <wp:effectExtent l="0" t="0" r="0" b="0"/>
            <wp:wrapSquare wrapText="bothSides"/>
            <wp:docPr id="9" name="Рисунок 9" descr="C:\Users\user\Desktop\35f7fea39adbda7bbf8826d1f808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5f7fea39adbda7bbf8826d1f80829a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  <w:r w:rsidR="004D51F7" w:rsidRPr="004D51F7">
        <w:rPr>
          <w:i/>
          <w:noProof/>
          <w:sz w:val="32"/>
          <w:szCs w:val="32"/>
        </w:rPr>
        <w:t xml:space="preserve"> </w:t>
      </w:r>
    </w:p>
    <w:p w:rsidR="00C673BB" w:rsidRDefault="00C673BB" w:rsidP="00B62AD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  <w:r w:rsidR="004D51F7">
        <w:rPr>
          <w:i/>
          <w:sz w:val="32"/>
          <w:szCs w:val="32"/>
        </w:rPr>
        <w:t xml:space="preserve"> 2019 год</w:t>
      </w:r>
    </w:p>
    <w:p w:rsidR="00C833E8" w:rsidRDefault="00C833E8" w:rsidP="00C673BB">
      <w:pPr>
        <w:jc w:val="center"/>
        <w:rPr>
          <w:i/>
          <w:noProof/>
          <w:sz w:val="32"/>
          <w:szCs w:val="32"/>
        </w:rPr>
      </w:pP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DF2255" w:rsidRDefault="00C673BB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706755</wp:posOffset>
            </wp:positionV>
            <wp:extent cx="1962150" cy="982345"/>
            <wp:effectExtent l="0" t="0" r="0" b="0"/>
            <wp:wrapSquare wrapText="bothSides"/>
            <wp:docPr id="5" name="Рисунок 5" descr="C:\Users\user\Desktop\2002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0277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255"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P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color w:val="ED7D31" w:themeColor="accent2"/>
          <w:sz w:val="36"/>
          <w:szCs w:val="36"/>
          <w:highlight w:val="green"/>
        </w:rPr>
      </w:pPr>
    </w:p>
    <w:p w:rsidR="00C833E8" w:rsidRPr="00D87918" w:rsidRDefault="00D87918" w:rsidP="00D87918">
      <w:pPr>
        <w:jc w:val="both"/>
        <w:rPr>
          <w:sz w:val="72"/>
          <w:szCs w:val="72"/>
        </w:rPr>
      </w:pPr>
      <w:r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 xml:space="preserve">       </w:t>
      </w:r>
      <w:r w:rsidRPr="00D87918"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>СОЛНЕЧНЫЙ ЗАЙЧИК</w:t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D87918" w:rsidP="007F45D3">
      <w:pPr>
        <w:spacing w:line="20" w:lineRule="exact"/>
        <w:rPr>
          <w:sz w:val="28"/>
          <w:szCs w:val="28"/>
        </w:rPr>
      </w:pPr>
      <w:r w:rsidRPr="00D87918">
        <w:rPr>
          <w:rFonts w:ascii="Constantia" w:eastAsia="Verdana" w:hAnsi="Constantia"/>
          <w:b/>
          <w:b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margin">
              <wp:posOffset>565150</wp:posOffset>
            </wp:positionH>
            <wp:positionV relativeFrom="margin">
              <wp:posOffset>2904490</wp:posOffset>
            </wp:positionV>
            <wp:extent cx="5869305" cy="600075"/>
            <wp:effectExtent l="0" t="0" r="0" b="0"/>
            <wp:wrapSquare wrapText="bothSides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586930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3311"/>
        <w:tblW w:w="0" w:type="auto"/>
        <w:tblLook w:val="04A0"/>
      </w:tblPr>
      <w:tblGrid>
        <w:gridCol w:w="5335"/>
        <w:gridCol w:w="5335"/>
      </w:tblGrid>
      <w:tr w:rsidR="004F2BC0" w:rsidTr="004D51F7">
        <w:tc>
          <w:tcPr>
            <w:tcW w:w="5335" w:type="dxa"/>
          </w:tcPr>
          <w:p w:rsidR="00A70DC4" w:rsidRPr="003D145E" w:rsidRDefault="00A70DC4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Читайте в этом выпуске: </w:t>
            </w:r>
          </w:p>
          <w:p w:rsidR="00A70DC4" w:rsidRPr="003D145E" w:rsidRDefault="0089496A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1 МАЯ</w:t>
            </w:r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………</w:t>
            </w: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……………………</w:t>
            </w:r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….…стр. 2</w:t>
            </w:r>
          </w:p>
          <w:p w:rsidR="00A70DC4" w:rsidRPr="003D145E" w:rsidRDefault="0089496A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ДЕНЬ ПОБЕДЫ……………………</w:t>
            </w:r>
            <w:r w:rsidR="0088178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... </w:t>
            </w: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 стр. 3</w:t>
            </w:r>
          </w:p>
          <w:p w:rsidR="00A70DC4" w:rsidRPr="003D145E" w:rsidRDefault="0089496A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«Военный треугольник</w:t>
            </w:r>
            <w:proofErr w:type="gramStart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» ……...</w:t>
            </w:r>
            <w:r w:rsidR="004F2BC0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………….</w:t>
            </w:r>
            <w:proofErr w:type="gramEnd"/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стр.5</w:t>
            </w:r>
          </w:p>
          <w:p w:rsidR="00A70DC4" w:rsidRPr="003D145E" w:rsidRDefault="0089496A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«До свидания детский сад»</w:t>
            </w:r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</w:t>
            </w:r>
            <w:r w:rsidR="004F2BC0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</w:t>
            </w: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</w:t>
            </w:r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…...</w:t>
            </w: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…стр. 6</w:t>
            </w:r>
          </w:p>
          <w:p w:rsidR="00A70DC4" w:rsidRPr="003D145E" w:rsidRDefault="0089496A" w:rsidP="004D51F7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Поздравляем наших воспитанников</w:t>
            </w:r>
            <w:proofErr w:type="gramStart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</w:t>
            </w:r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…..</w:t>
            </w:r>
            <w:proofErr w:type="gramEnd"/>
            <w:r w:rsidR="00A70DC4"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стр. 8</w:t>
            </w:r>
          </w:p>
          <w:p w:rsidR="00A70DC4" w:rsidRDefault="00A70DC4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Над выпуском работали:</w:t>
            </w:r>
          </w:p>
          <w:p w:rsidR="00C876C0" w:rsidRPr="003D145E" w:rsidRDefault="00C876C0" w:rsidP="004D51F7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Климычева</w:t>
            </w:r>
            <w:proofErr w:type="spellEnd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 М.В., старший воспитатель. </w:t>
            </w:r>
            <w:proofErr w:type="spellStart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Рузанова</w:t>
            </w:r>
            <w:proofErr w:type="spellEnd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 С.В., </w:t>
            </w:r>
            <w:proofErr w:type="spellStart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Строгалова</w:t>
            </w:r>
            <w:proofErr w:type="spellEnd"/>
            <w:r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 Т.В. воспитатели, Воробьева Т.В., учитель-логопед, Андреева И.Г., старшая медсестра</w:t>
            </w:r>
          </w:p>
          <w:p w:rsidR="00A70DC4" w:rsidRPr="003D145E" w:rsidRDefault="00A70DC4" w:rsidP="004D51F7">
            <w:pPr>
              <w:spacing w:line="276" w:lineRule="auto"/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  <w:r w:rsidRPr="003D145E">
              <w:rPr>
                <w:rFonts w:eastAsia="Times New Roman"/>
                <w:color w:val="FF0000"/>
                <w:sz w:val="28"/>
                <w:szCs w:val="28"/>
              </w:rPr>
              <w:tab/>
            </w:r>
          </w:p>
        </w:tc>
        <w:tc>
          <w:tcPr>
            <w:tcW w:w="5335" w:type="dxa"/>
          </w:tcPr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Подарок весенний с собой я несу – 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Тюльпаны на клумбах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И</w:t>
            </w: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ab/>
              <w:t>ландыш в лесу.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И</w:t>
            </w: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ab/>
              <w:t>буйство сирени,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И</w:t>
            </w: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ab/>
              <w:t>яблонь метель!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 xml:space="preserve">Вам в лето открою широкую дверь, 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Деревья одену листвой молодой,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И</w:t>
            </w: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ab/>
              <w:t>травы раскину зеленой волной.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Я шумные грозы с собой прихвачу,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Луга одуванчиками позолочу.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Теплом я наполню леса и поля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Вы только дождитесь, дождитесь меня.</w:t>
            </w:r>
          </w:p>
          <w:p w:rsidR="003D145E" w:rsidRPr="003D145E" w:rsidRDefault="003D145E" w:rsidP="003D145E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</w:pPr>
          </w:p>
          <w:p w:rsidR="00A70DC4" w:rsidRPr="003D145E" w:rsidRDefault="003D145E" w:rsidP="003D145E">
            <w:pPr>
              <w:spacing w:line="276" w:lineRule="auto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3D145E">
              <w:rPr>
                <w:rFonts w:ascii="Monotype Corsiva" w:eastAsia="Times New Roman" w:hAnsi="Monotype Corsiva"/>
                <w:color w:val="FF0000"/>
                <w:sz w:val="28"/>
                <w:szCs w:val="28"/>
              </w:rPr>
              <w:t>А. Фонина</w:t>
            </w:r>
          </w:p>
        </w:tc>
      </w:tr>
    </w:tbl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A70DC4" w:rsidRDefault="0015005E" w:rsidP="007F45D3">
      <w:pPr>
        <w:spacing w:line="20" w:lineRule="exact"/>
        <w:rPr>
          <w:sz w:val="28"/>
          <w:szCs w:val="28"/>
        </w:rPr>
      </w:pPr>
      <w:r w:rsidRPr="0015005E">
        <w:rPr>
          <w:noProof/>
          <w:sz w:val="28"/>
          <w:szCs w:val="28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margin">
              <wp:posOffset>4843780</wp:posOffset>
            </wp:positionH>
            <wp:positionV relativeFrom="margin">
              <wp:posOffset>3561715</wp:posOffset>
            </wp:positionV>
            <wp:extent cx="1661719" cy="1689047"/>
            <wp:effectExtent l="0" t="0" r="0" b="0"/>
            <wp:wrapSquare wrapText="bothSides"/>
            <wp:docPr id="12" name="Рисунок 12" descr="http://pngimg.com/uploads/balloon/balloon_PNG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ngimg.com/uploads/balloon/balloon_PNG34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19" cy="168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45E" w:rsidRPr="003D145E">
        <w:rPr>
          <w:noProof/>
          <w:sz w:val="28"/>
          <w:szCs w:val="28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margin">
              <wp:posOffset>2085975</wp:posOffset>
            </wp:positionH>
            <wp:positionV relativeFrom="margin">
              <wp:posOffset>3708400</wp:posOffset>
            </wp:positionV>
            <wp:extent cx="2552700" cy="1455420"/>
            <wp:effectExtent l="0" t="0" r="0" b="0"/>
            <wp:wrapSquare wrapText="bothSides"/>
            <wp:docPr id="10" name="Рисунок 10" descr="http://www.tik.armawir.ru/images/pobe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ik.armawir.ru/images/pobed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0DC4" w:rsidRPr="002505E3" w:rsidRDefault="0015005E" w:rsidP="007F45D3">
      <w:pPr>
        <w:spacing w:line="20" w:lineRule="exact"/>
        <w:rPr>
          <w:sz w:val="28"/>
          <w:szCs w:val="28"/>
        </w:rPr>
        <w:sectPr w:rsidR="00A70DC4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  <w:r w:rsidRPr="0015005E">
        <w:rPr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8576310</wp:posOffset>
            </wp:positionV>
            <wp:extent cx="5924550" cy="1405890"/>
            <wp:effectExtent l="0" t="0" r="0" b="0"/>
            <wp:wrapSquare wrapText="bothSides"/>
            <wp:docPr id="16" name="Рисунок 16" descr="https://youtoall.ru/wp-content/uploads/2018/05/GeorgLentishhsh-1280x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outoall.ru/wp-content/uploads/2018/05/GeorgLentishhsh-1280x4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3529965</wp:posOffset>
            </wp:positionV>
            <wp:extent cx="1657985" cy="1688465"/>
            <wp:effectExtent l="133350" t="190500" r="94615" b="15938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0417">
                      <a:off x="0" y="0"/>
                      <a:ext cx="165798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657985" cy="16884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05E" w:rsidRDefault="003D145E" w:rsidP="0015005E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72736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-103505</wp:posOffset>
            </wp:positionV>
            <wp:extent cx="5172075" cy="20542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005E" w:rsidRPr="0015005E">
        <w:rPr>
          <w:sz w:val="28"/>
          <w:szCs w:val="28"/>
        </w:rPr>
        <w:t xml:space="preserve">1 мая во многих странах мира отмечается международный праздник - День труда, который изначально носил название </w:t>
      </w:r>
    </w:p>
    <w:p w:rsidR="0015005E" w:rsidRPr="0015005E" w:rsidRDefault="0015005E" w:rsidP="0015005E">
      <w:pPr>
        <w:spacing w:line="360" w:lineRule="auto"/>
        <w:jc w:val="both"/>
        <w:rPr>
          <w:rFonts w:eastAsia="Times New Roman"/>
          <w:i/>
          <w:color w:val="000000" w:themeColor="text1"/>
          <w:sz w:val="28"/>
          <w:szCs w:val="28"/>
        </w:rPr>
      </w:pPr>
      <w:r w:rsidRPr="0015005E">
        <w:rPr>
          <w:i/>
          <w:sz w:val="28"/>
          <w:szCs w:val="28"/>
        </w:rPr>
        <w:t>День международной солидарности трудящихся.</w:t>
      </w:r>
    </w:p>
    <w:p w:rsidR="0015005E" w:rsidRPr="0015005E" w:rsidRDefault="0015005E" w:rsidP="0015005E">
      <w:pPr>
        <w:spacing w:line="360" w:lineRule="auto"/>
        <w:jc w:val="both"/>
        <w:rPr>
          <w:sz w:val="28"/>
          <w:szCs w:val="28"/>
        </w:rPr>
      </w:pPr>
      <w:r w:rsidRPr="0015005E">
        <w:rPr>
          <w:sz w:val="28"/>
          <w:szCs w:val="28"/>
        </w:rPr>
        <w:t>1 мая 1886 года американские рабочие организовали забастовку, выдвинув требование 8-часового рабочего дня. Забастовка и сопутствующая демонстрация закончились кровопролитным столкновением с полицией. В июле 1889 года Парижский конгресс II Интернационала в память о выступлении рабочих Чикаго принял решение о проведении 1 мая ежегодных демонстраций.</w:t>
      </w:r>
    </w:p>
    <w:p w:rsidR="0015005E" w:rsidRDefault="0015005E" w:rsidP="0015005E">
      <w:pPr>
        <w:spacing w:line="360" w:lineRule="auto"/>
        <w:jc w:val="both"/>
        <w:rPr>
          <w:sz w:val="28"/>
          <w:szCs w:val="28"/>
        </w:rPr>
      </w:pPr>
      <w:r w:rsidRPr="0015005E">
        <w:rPr>
          <w:sz w:val="28"/>
          <w:szCs w:val="28"/>
        </w:rPr>
        <w:t>В</w:t>
      </w:r>
      <w:r w:rsidRPr="0015005E">
        <w:rPr>
          <w:sz w:val="28"/>
          <w:szCs w:val="28"/>
        </w:rPr>
        <w:tab/>
        <w:t>Российской империи. Первое мая как День международной солидарности трудящихся впервые отметили в 1890 году в Варшаве. После Октябрьской революции 1917 года праздник стал официальным. В СССР первоначально он назывался «День Интернационала» позднее он стал называться «День международной солидарности трудящихся —</w:t>
      </w:r>
      <w:r>
        <w:rPr>
          <w:sz w:val="28"/>
          <w:szCs w:val="28"/>
        </w:rPr>
        <w:t xml:space="preserve"> Первое Мая» и отмечаться 1 и 2 </w:t>
      </w:r>
      <w:r w:rsidRPr="0015005E">
        <w:rPr>
          <w:sz w:val="28"/>
          <w:szCs w:val="28"/>
        </w:rPr>
        <w:t xml:space="preserve">мая. </w:t>
      </w:r>
    </w:p>
    <w:p w:rsidR="0015005E" w:rsidRPr="0015005E" w:rsidRDefault="0015005E" w:rsidP="0015005E">
      <w:pPr>
        <w:spacing w:line="360" w:lineRule="auto"/>
        <w:jc w:val="both"/>
        <w:rPr>
          <w:sz w:val="28"/>
          <w:szCs w:val="28"/>
        </w:rPr>
      </w:pPr>
      <w:r w:rsidRPr="0015005E">
        <w:rPr>
          <w:sz w:val="28"/>
          <w:szCs w:val="28"/>
        </w:rPr>
        <w:t>1 мая в С</w:t>
      </w:r>
      <w:r>
        <w:rPr>
          <w:sz w:val="28"/>
          <w:szCs w:val="28"/>
        </w:rPr>
        <w:t>оветском Союзе был нерабочим днё</w:t>
      </w:r>
      <w:r w:rsidRPr="0015005E">
        <w:rPr>
          <w:sz w:val="28"/>
          <w:szCs w:val="28"/>
        </w:rPr>
        <w:t>м с 1918 года согласно Кодексу законов о труде. 1 мая 1990 года последний раз состоялась официальная первомайская демонстрация. В 1992 году праздник был переименован в «Праздник весны и труда».</w:t>
      </w:r>
    </w:p>
    <w:p w:rsidR="000C786D" w:rsidRDefault="0015005E" w:rsidP="0015005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margin">
              <wp:posOffset>5057775</wp:posOffset>
            </wp:positionH>
            <wp:positionV relativeFrom="margin">
              <wp:posOffset>6888480</wp:posOffset>
            </wp:positionV>
            <wp:extent cx="1529080" cy="12344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005E">
        <w:rPr>
          <w:sz w:val="28"/>
          <w:szCs w:val="28"/>
        </w:rPr>
        <w:t>«День труда» - яркий весенний праздник, когда организуются народные гуляния, выступления артистов, ярмарки, мирные шествия и множество увеселительных мероприятий. А для кого-то это просто еще один выходной, в течение которого можно просто отдохнуть или провести время с семьей.</w:t>
      </w:r>
    </w:p>
    <w:p w:rsidR="0015005E" w:rsidRDefault="0015005E" w:rsidP="0015005E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родители!!!!!</w:t>
      </w:r>
    </w:p>
    <w:p w:rsidR="0015005E" w:rsidRDefault="0015005E" w:rsidP="0015005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Поздравляем с Первомаем,</w:t>
      </w:r>
    </w:p>
    <w:p w:rsidR="0015005E" w:rsidRDefault="0015005E" w:rsidP="0015005E">
      <w:pPr>
        <w:jc w:val="center"/>
        <w:rPr>
          <w:sz w:val="28"/>
          <w:szCs w:val="28"/>
        </w:rPr>
      </w:pPr>
      <w:r>
        <w:rPr>
          <w:sz w:val="28"/>
          <w:szCs w:val="28"/>
        </w:rPr>
        <w:t>Счастья, радости, добра.</w:t>
      </w:r>
    </w:p>
    <w:p w:rsidR="0015005E" w:rsidRDefault="0015005E" w:rsidP="0015005E">
      <w:pPr>
        <w:jc w:val="center"/>
        <w:rPr>
          <w:sz w:val="28"/>
          <w:szCs w:val="28"/>
        </w:rPr>
      </w:pPr>
      <w:r>
        <w:rPr>
          <w:sz w:val="28"/>
          <w:szCs w:val="28"/>
        </w:rPr>
        <w:t>Пусть заветные желания</w:t>
      </w:r>
    </w:p>
    <w:p w:rsidR="0015005E" w:rsidRDefault="0015005E" w:rsidP="0015005E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Исполняются всегда!</w:t>
      </w:r>
    </w:p>
    <w:p w:rsidR="00402256" w:rsidRDefault="00402256" w:rsidP="00402256">
      <w:pPr>
        <w:spacing w:line="360" w:lineRule="auto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02256">
        <w:rPr>
          <w:rFonts w:ascii="Monotype Corsiva" w:hAnsi="Monotype Corsiva"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-217805</wp:posOffset>
            </wp:positionV>
            <wp:extent cx="2552700" cy="1666875"/>
            <wp:effectExtent l="0" t="0" r="0" b="0"/>
            <wp:wrapSquare wrapText="bothSides"/>
            <wp:docPr id="19" name="Рисунок 19" descr="http://ded31.ru/wp-content/uploads/2016/11/confetti-clipart-png-3-1024x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d31.ru/wp-content/uploads/2016/11/confetti-clipart-png-3-1024x5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2256">
        <w:rPr>
          <w:rFonts w:ascii="Monotype Corsiva" w:hAnsi="Monotype Corsiva"/>
          <w:color w:val="FF0000"/>
          <w:sz w:val="72"/>
          <w:szCs w:val="72"/>
        </w:rPr>
        <w:t>С ДНЁМ ПОБЕДЫ</w:t>
      </w:r>
    </w:p>
    <w:p w:rsidR="00402256" w:rsidRPr="00402256" w:rsidRDefault="00402256" w:rsidP="00402256">
      <w:pPr>
        <w:spacing w:line="360" w:lineRule="auto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02256">
        <w:rPr>
          <w:sz w:val="28"/>
          <w:szCs w:val="28"/>
        </w:rPr>
        <w:t>Это главный праздник в году. Если бы не смелость и самоотверженность наших бабушек и дедушек, а для многих уже прабабушек и</w:t>
      </w:r>
      <w:r>
        <w:rPr>
          <w:sz w:val="28"/>
          <w:szCs w:val="28"/>
        </w:rPr>
        <w:t xml:space="preserve"> прадедушек, то мы бы не видели чистого неба над головой. </w:t>
      </w:r>
      <w:r w:rsidRPr="00402256">
        <w:rPr>
          <w:rFonts w:ascii="Monotype Corsiva" w:hAnsi="Monotype Corsiva"/>
          <w:noProof/>
          <w:color w:val="FF0000"/>
          <w:sz w:val="72"/>
          <w:szCs w:val="72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margin">
              <wp:posOffset>5324475</wp:posOffset>
            </wp:positionH>
            <wp:positionV relativeFrom="margin">
              <wp:posOffset>2001520</wp:posOffset>
            </wp:positionV>
            <wp:extent cx="1652270" cy="189611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2256">
        <w:rPr>
          <w:sz w:val="28"/>
          <w:szCs w:val="28"/>
        </w:rPr>
        <w:t>Об этом с каждым поколением уже забывается.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Мы не должны допустить того, чтобы наши дети</w:t>
      </w:r>
      <w:r>
        <w:rPr>
          <w:sz w:val="28"/>
          <w:szCs w:val="28"/>
        </w:rPr>
        <w:t xml:space="preserve"> не знали о войне и ее героях. </w:t>
      </w:r>
      <w:r w:rsidRPr="00402256">
        <w:rPr>
          <w:sz w:val="28"/>
          <w:szCs w:val="28"/>
        </w:rPr>
        <w:t>Нашим детям надо рассказать о празднике, о войне, о сражениях. И чем ребенок старше, тем подробнее можн</w:t>
      </w:r>
      <w:r>
        <w:rPr>
          <w:sz w:val="28"/>
          <w:szCs w:val="28"/>
        </w:rPr>
        <w:t xml:space="preserve">о с ним беседовать на эту тему. </w:t>
      </w:r>
      <w:r w:rsidRPr="00402256">
        <w:rPr>
          <w:sz w:val="28"/>
          <w:szCs w:val="28"/>
        </w:rPr>
        <w:t>Дети должны знать и ценить то, что мы сейчас живем в мире, без войны. И это благодаря людям, которые избавили нас от фашистов.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День Победы – это «радость со слезами на глазах». И это так. Когда видишь на празднике ветеранов, идущих на мемориал Славы, несущих цветы, то действительно выступают слезы. Ветеранов осталось очень мало. Давайте расскажем детям о празднике, пусть у них в сердцах живет благодарность к людям, которые сделали все, чтобы мы жили под ч</w:t>
      </w:r>
      <w:r>
        <w:rPr>
          <w:sz w:val="28"/>
          <w:szCs w:val="28"/>
        </w:rPr>
        <w:t xml:space="preserve">истым небом и радовались жизни. </w:t>
      </w:r>
      <w:r w:rsidRPr="00402256">
        <w:rPr>
          <w:sz w:val="28"/>
          <w:szCs w:val="28"/>
        </w:rPr>
        <w:t>Как можно больше говорите с ребенком о празднике. Покажите им атрибуты праздника. Это георгиевская лента, праздничный салют и знамя победы.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Георгиевская ленточка — символ героизма, мужества и отваги. Впервые ленточки раздали в 2005 году. С тех пор накануне праздника их бесплатно распространяют в общественных местах, магазинах, учебных учреждениях. Каждый участник с гордостью носит на груди полосатую ленточку, отдавая дань памяти погибшим за Победу и мир на земле.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Праздничный салют и знамя сопровождали праздник с самого начала, в мае 1945 года.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С детками можно нарисовать салют, цве</w:t>
      </w:r>
      <w:r>
        <w:rPr>
          <w:sz w:val="28"/>
          <w:szCs w:val="28"/>
        </w:rPr>
        <w:t xml:space="preserve">ты. И показать настоящий салют. </w:t>
      </w:r>
      <w:r w:rsidRPr="00402256">
        <w:rPr>
          <w:sz w:val="28"/>
          <w:szCs w:val="28"/>
        </w:rPr>
        <w:t>Детям маленьким не обязательно говорить о смерти во время войны. Малышам можно показать военную технику: танки, военные машины, самолеты. Есть много игрушек, в которые можно поиграть с мальчиками. Они любят такие игры. Надо учить их быть смелыми, храбрыми, ведь они – наши будущие защитники.</w:t>
      </w:r>
    </w:p>
    <w:p w:rsidR="00402256" w:rsidRP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3496310</wp:posOffset>
            </wp:positionH>
            <wp:positionV relativeFrom="margin">
              <wp:posOffset>1322070</wp:posOffset>
            </wp:positionV>
            <wp:extent cx="3437255" cy="1933575"/>
            <wp:effectExtent l="0" t="0" r="0" b="0"/>
            <wp:wrapSquare wrapText="bothSides"/>
            <wp:docPr id="21" name="Рисунок 21" descr="ÑÐ¾ÑÐ¾ Ñ Ð²ÐµÑÐ½Ð¾Ð³Ð¾ Ð¾Ð³Ð½Ñ 9 Ð¼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ÑÐ¾ÑÐ¾ Ñ Ð²ÐµÑÐ½Ð¾Ð³Ð¾ Ð¾Ð³Ð½Ñ 9 Ð¼Ð°Ñ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2256">
        <w:rPr>
          <w:sz w:val="28"/>
          <w:szCs w:val="28"/>
        </w:rPr>
        <w:t xml:space="preserve">Детям, которые постарше, можно прочитать книги о войне, о маленьких героях-пионерах и комсомольцах, которые защищали нашу Родину. Есть много рассказов о партизанах, разведчиках. Почитайте вместе с детьми книги В. Катаева «Сын полка», Е. Ильиной «Четвертая высота», А. Фадеева «Сашко», К. Паустовского «Стальное колечко». Посмотрите фильмы, выучите стихи ко Дню Победы. А также вместе послушайте военные песни. Это для детей будет и </w:t>
      </w:r>
      <w:r w:rsidR="001871FF" w:rsidRPr="00402256">
        <w:rPr>
          <w:sz w:val="28"/>
          <w:szCs w:val="28"/>
        </w:rPr>
        <w:t>полезно,</w:t>
      </w:r>
      <w:r w:rsidRPr="00402256">
        <w:rPr>
          <w:sz w:val="28"/>
          <w:szCs w:val="28"/>
        </w:rPr>
        <w:t xml:space="preserve"> и познавательно. Ведь знать историю родной страны и города, в котором живешь, нужно. Сходите с Подойдите во время праздника к ветеранам и подарите им цветы, сирень, </w:t>
      </w:r>
      <w:r>
        <w:rPr>
          <w:sz w:val="28"/>
          <w:szCs w:val="28"/>
        </w:rPr>
        <w:t xml:space="preserve">гвоздики, тюльпаны. </w:t>
      </w:r>
      <w:r w:rsidRPr="00402256">
        <w:rPr>
          <w:sz w:val="28"/>
          <w:szCs w:val="28"/>
        </w:rPr>
        <w:t>Как им будет приятно! Как мало осталось ветеранов. Им очень нужна забота, внимание.</w:t>
      </w:r>
    </w:p>
    <w:p w:rsidR="00402256" w:rsidRDefault="00402256" w:rsidP="00402256">
      <w:pPr>
        <w:spacing w:line="360" w:lineRule="auto"/>
        <w:jc w:val="both"/>
        <w:rPr>
          <w:sz w:val="28"/>
          <w:szCs w:val="28"/>
        </w:rPr>
      </w:pPr>
      <w:r w:rsidRPr="00402256">
        <w:rPr>
          <w:sz w:val="28"/>
          <w:szCs w:val="28"/>
        </w:rPr>
        <w:t>Пусть дети посмотрят, сколько медалей у ветеранов. Они пол</w:t>
      </w:r>
      <w:r>
        <w:rPr>
          <w:sz w:val="28"/>
          <w:szCs w:val="28"/>
        </w:rPr>
        <w:t xml:space="preserve">учили их за героизм, за отвагу. </w:t>
      </w:r>
      <w:r w:rsidRPr="00402256">
        <w:rPr>
          <w:sz w:val="28"/>
          <w:szCs w:val="28"/>
        </w:rPr>
        <w:t>За то, что помогли нам жить под мирным небом.</w:t>
      </w: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570865</wp:posOffset>
            </wp:positionH>
            <wp:positionV relativeFrom="margin">
              <wp:posOffset>4915535</wp:posOffset>
            </wp:positionV>
            <wp:extent cx="5743575" cy="3739515"/>
            <wp:effectExtent l="0" t="0" r="0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3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402256">
      <w:pPr>
        <w:spacing w:line="360" w:lineRule="auto"/>
        <w:jc w:val="both"/>
        <w:rPr>
          <w:sz w:val="28"/>
          <w:szCs w:val="28"/>
        </w:rPr>
      </w:pPr>
    </w:p>
    <w:p w:rsidR="001871FF" w:rsidRDefault="001871FF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  <w:r w:rsidRPr="001871FF">
        <w:rPr>
          <w:rFonts w:ascii="Monotype Corsiva" w:hAnsi="Monotype Corsiva"/>
          <w:color w:val="FF0000"/>
          <w:sz w:val="96"/>
          <w:szCs w:val="96"/>
        </w:rPr>
        <w:lastRenderedPageBreak/>
        <w:t>"Военный треугольник"</w:t>
      </w:r>
    </w:p>
    <w:p w:rsidR="001871FF" w:rsidRDefault="001871FF" w:rsidP="001871FF">
      <w:pPr>
        <w:spacing w:line="360" w:lineRule="auto"/>
        <w:jc w:val="center"/>
        <w:rPr>
          <w:color w:val="000000"/>
          <w:sz w:val="32"/>
          <w:szCs w:val="32"/>
        </w:rPr>
      </w:pPr>
      <w:r w:rsidRPr="001871FF">
        <w:rPr>
          <w:color w:val="000000"/>
          <w:sz w:val="32"/>
          <w:szCs w:val="32"/>
        </w:rPr>
        <w:t xml:space="preserve">К празднику День Победы  ребята подготовительной группы № 2 вместе с воспитателем </w:t>
      </w:r>
      <w:proofErr w:type="spellStart"/>
      <w:r w:rsidRPr="001871FF">
        <w:rPr>
          <w:color w:val="000000"/>
          <w:sz w:val="32"/>
          <w:szCs w:val="32"/>
        </w:rPr>
        <w:t>Строгаловой</w:t>
      </w:r>
      <w:proofErr w:type="spellEnd"/>
      <w:r w:rsidRPr="001871FF">
        <w:rPr>
          <w:color w:val="000000"/>
          <w:sz w:val="32"/>
          <w:szCs w:val="32"/>
        </w:rPr>
        <w:t xml:space="preserve"> Татьяной Владимировной изготовили для своих родных сувениры "Военный треугольник", в котором напи</w:t>
      </w:r>
      <w:r>
        <w:rPr>
          <w:color w:val="000000"/>
          <w:sz w:val="32"/>
          <w:szCs w:val="32"/>
        </w:rPr>
        <w:t>сали пожелания здоровья, счасть</w:t>
      </w:r>
      <w:r w:rsidRPr="001871FF">
        <w:rPr>
          <w:color w:val="000000"/>
          <w:sz w:val="32"/>
          <w:szCs w:val="32"/>
        </w:rPr>
        <w:t>я и мира.</w:t>
      </w:r>
    </w:p>
    <w:p w:rsidR="001871FF" w:rsidRDefault="00432C9D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  <w:r w:rsidRPr="001871FF"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2611120</wp:posOffset>
            </wp:positionV>
            <wp:extent cx="3396615" cy="1913255"/>
            <wp:effectExtent l="190500" t="171450" r="165735" b="163195"/>
            <wp:wrapSquare wrapText="bothSides"/>
            <wp:docPr id="170" name="Рисунок 170" descr="https://mdou24.edu.yar.ru/bazovoe_obrazovanie/img_80dd91ac22d5d01e1b7878824045144a_v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dou24.edu.yar.ru/bazovoe_obrazovanie/img_80dd91ac22d5d01e1b7878824045144a_v_w300_h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913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871FF" w:rsidRDefault="001871FF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1871FF" w:rsidRDefault="00432C9D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  <w:r w:rsidRPr="00432C9D">
        <w:rPr>
          <w:rFonts w:ascii="Monotype Corsiva" w:hAnsi="Monotype Corsiva"/>
          <w:noProof/>
          <w:color w:val="FF0000"/>
          <w:sz w:val="96"/>
          <w:szCs w:val="96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3570605</wp:posOffset>
            </wp:positionH>
            <wp:positionV relativeFrom="margin">
              <wp:posOffset>5099050</wp:posOffset>
            </wp:positionV>
            <wp:extent cx="3192721" cy="1790700"/>
            <wp:effectExtent l="152400" t="171450" r="179705" b="152400"/>
            <wp:wrapSquare wrapText="bothSides"/>
            <wp:docPr id="176" name="Рисунок 176" descr="https://mdou24.edu.yar.ru/bazovoe_obrazovanie/img_b91d05139cdacc98a7c65dee9ed1d0ad_v_w230_h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dou24.edu.yar.ru/bazovoe_obrazovanie/img_b91d05139cdacc98a7c65dee9ed1d0ad_v_w230_h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21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871FF" w:rsidRDefault="001871FF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432C9D" w:rsidRDefault="00432C9D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1871FF" w:rsidRDefault="001871FF" w:rsidP="001871FF">
      <w:pPr>
        <w:spacing w:line="360" w:lineRule="auto"/>
        <w:jc w:val="center"/>
        <w:rPr>
          <w:rFonts w:ascii="Monotype Corsiva" w:hAnsi="Monotype Corsiva"/>
          <w:color w:val="FF0000"/>
          <w:sz w:val="96"/>
          <w:szCs w:val="96"/>
        </w:rPr>
      </w:pPr>
      <w:r w:rsidRPr="001871FF">
        <w:rPr>
          <w:rFonts w:ascii="Monotype Corsiva" w:hAnsi="Monotype Corsiva"/>
          <w:noProof/>
          <w:color w:val="FF0000"/>
          <w:sz w:val="96"/>
          <w:szCs w:val="96"/>
        </w:rPr>
        <w:drawing>
          <wp:inline distT="0" distB="0" distL="0" distR="0">
            <wp:extent cx="4648200" cy="1219115"/>
            <wp:effectExtent l="133350" t="133350" r="133350" b="153035"/>
            <wp:docPr id="173" name="Рисунок 173" descr="https://ds05.infourok.ru/uploads/ex/10da/0008afe1-3555df90/hello_html_7ac82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5.infourok.ru/uploads/ex/10da/0008afe1-3555df90/hello_html_7ac82d6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44" cy="127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71FF" w:rsidRDefault="001871FF" w:rsidP="001871FF">
      <w:pPr>
        <w:spacing w:line="360" w:lineRule="auto"/>
        <w:jc w:val="center"/>
        <w:rPr>
          <w:rFonts w:ascii="Monotype Corsiva" w:hAnsi="Monotype Corsiva"/>
          <w:color w:val="FF0000"/>
          <w:sz w:val="56"/>
          <w:szCs w:val="56"/>
        </w:rPr>
      </w:pPr>
      <w:r w:rsidRPr="001871FF">
        <w:rPr>
          <w:rFonts w:ascii="Monotype Corsiva" w:hAnsi="Monotype Corsiva"/>
          <w:noProof/>
          <w:color w:val="FF0000"/>
          <w:sz w:val="56"/>
          <w:szCs w:val="56"/>
        </w:rPr>
        <w:lastRenderedPageBreak/>
        <w:drawing>
          <wp:inline distT="0" distB="0" distL="0" distR="0">
            <wp:extent cx="6638290" cy="3059837"/>
            <wp:effectExtent l="0" t="0" r="0" b="0"/>
            <wp:docPr id="174" name="Рисунок 174" descr="http://www.edu42.ru/sites/doy158/files/2017/05/74c9a9dba52b-1024x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du42.ru/sites/doy158/files/2017/05/74c9a9dba52b-1024x47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0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9D" w:rsidRPr="00432C9D" w:rsidRDefault="00432C9D" w:rsidP="00432C9D">
      <w:pPr>
        <w:spacing w:line="360" w:lineRule="auto"/>
        <w:jc w:val="both"/>
        <w:rPr>
          <w:color w:val="FF0000"/>
          <w:sz w:val="32"/>
          <w:szCs w:val="32"/>
        </w:rPr>
      </w:pPr>
      <w:r w:rsidRPr="00432C9D">
        <w:rPr>
          <w:color w:val="FF0000"/>
          <w:sz w:val="32"/>
          <w:szCs w:val="32"/>
        </w:rPr>
        <w:t xml:space="preserve">Вот и подошел к концу еще один учебный год. А значит, пришло время выпускных для ребят подготовительных групп № 8 и № 2. Как быстро пролетело время!!! Еще пять лет назад они пришли в детский сад такие маленькие, забавные… Здесь, в детском саду, ребята встретили своих первых друзей, научились общаться и строить отношения в коллективе, повзрослели, приобрели знания, необходимые для поступления в школу, радовали нас своими успехами и достижениями. </w:t>
      </w:r>
    </w:p>
    <w:p w:rsidR="00432C9D" w:rsidRPr="00432C9D" w:rsidRDefault="00432C9D" w:rsidP="00432C9D">
      <w:pPr>
        <w:spacing w:line="360" w:lineRule="auto"/>
        <w:jc w:val="both"/>
        <w:rPr>
          <w:color w:val="FF0000"/>
          <w:sz w:val="32"/>
          <w:szCs w:val="32"/>
        </w:rPr>
      </w:pPr>
      <w:r w:rsidRPr="00432C9D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13335</wp:posOffset>
            </wp:positionV>
            <wp:extent cx="3637280" cy="2724150"/>
            <wp:effectExtent l="0" t="0" r="0" b="0"/>
            <wp:wrapSquare wrapText="bothSides"/>
            <wp:docPr id="180" name="Рисунок 180" descr="https://mdou24.edu.yar.ru/images/vipusk8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dou24.edu.yar.ru/images/vipusk8_w300_h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C9D">
        <w:rPr>
          <w:color w:val="FF0000"/>
          <w:sz w:val="32"/>
          <w:szCs w:val="32"/>
        </w:rPr>
        <w:t>Праздник получился радостным и волнительным. Трогательные стихи и песни, зажигательные танцы, забавные сценки, поздравления растрогали всех гостей праздника.</w:t>
      </w:r>
    </w:p>
    <w:p w:rsidR="001871FF" w:rsidRDefault="00432C9D" w:rsidP="00432C9D">
      <w:pPr>
        <w:spacing w:line="360" w:lineRule="auto"/>
        <w:jc w:val="both"/>
        <w:rPr>
          <w:color w:val="FF0000"/>
          <w:sz w:val="32"/>
          <w:szCs w:val="32"/>
        </w:rPr>
      </w:pPr>
      <w:r w:rsidRPr="00432C9D">
        <w:rPr>
          <w:color w:val="FF0000"/>
          <w:sz w:val="32"/>
          <w:szCs w:val="32"/>
        </w:rPr>
        <w:t>Стало традицией запускать воздушные шары в небо, загадав самые заветные желания. Пусть эти желания непременно сбудутся!!!</w:t>
      </w:r>
    </w:p>
    <w:p w:rsidR="00432C9D" w:rsidRDefault="00432C9D" w:rsidP="00432C9D">
      <w:pPr>
        <w:spacing w:line="360" w:lineRule="auto"/>
        <w:jc w:val="both"/>
        <w:rPr>
          <w:color w:val="FF0000"/>
          <w:sz w:val="32"/>
          <w:szCs w:val="32"/>
        </w:rPr>
      </w:pPr>
    </w:p>
    <w:p w:rsidR="00432C9D" w:rsidRPr="00432C9D" w:rsidRDefault="00432C9D" w:rsidP="00432C9D">
      <w:pPr>
        <w:spacing w:line="360" w:lineRule="auto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32C9D">
        <w:rPr>
          <w:rFonts w:ascii="Monotype Corsiva" w:hAnsi="Monotype Corsiva"/>
          <w:color w:val="FF0000"/>
          <w:sz w:val="72"/>
          <w:szCs w:val="72"/>
        </w:rPr>
        <w:lastRenderedPageBreak/>
        <w:t>Поздравляем наших воспитанников!</w:t>
      </w:r>
    </w:p>
    <w:p w:rsidR="00432C9D" w:rsidRDefault="0089496A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432C9D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3727450</wp:posOffset>
            </wp:positionH>
            <wp:positionV relativeFrom="margin">
              <wp:posOffset>829310</wp:posOffset>
            </wp:positionV>
            <wp:extent cx="2720340" cy="3109595"/>
            <wp:effectExtent l="0" t="0" r="0" b="0"/>
            <wp:wrapSquare wrapText="bothSides"/>
            <wp:docPr id="182" name="Рисунок 182" descr="http://misterbant.ru/wp-content/gallery/statya-sport/3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isterbant.ru/wp-content/gallery/statya-sport/3a-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C9D">
        <w:rPr>
          <w:color w:val="000000" w:themeColor="text1"/>
          <w:sz w:val="36"/>
          <w:szCs w:val="36"/>
        </w:rPr>
        <w:t>Поздравляем воспитанников</w:t>
      </w:r>
      <w:r w:rsidR="00432C9D" w:rsidRPr="00432C9D">
        <w:rPr>
          <w:color w:val="000000" w:themeColor="text1"/>
          <w:sz w:val="36"/>
          <w:szCs w:val="36"/>
        </w:rPr>
        <w:t xml:space="preserve"> нашего детского сада Федорову Анастасию, </w:t>
      </w:r>
    </w:p>
    <w:p w:rsidR="00432C9D" w:rsidRDefault="00432C9D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432C9D">
        <w:rPr>
          <w:color w:val="000000" w:themeColor="text1"/>
          <w:sz w:val="36"/>
          <w:szCs w:val="36"/>
        </w:rPr>
        <w:t xml:space="preserve">занявшую 2 место и </w:t>
      </w:r>
    </w:p>
    <w:p w:rsidR="0089496A" w:rsidRDefault="0089496A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89496A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4611370</wp:posOffset>
            </wp:positionV>
            <wp:extent cx="5848350" cy="4380865"/>
            <wp:effectExtent l="171450" t="190500" r="171450" b="172085"/>
            <wp:wrapSquare wrapText="bothSides"/>
            <wp:docPr id="187" name="Рисунок 187" descr="https://mdou24.edu.yar.ru/bazovoe_obrazovanie/img_6865128daedc9a47409f6481591ba1d4_v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dou24.edu.yar.ru/bazovoe_obrazovanie/img_6865128daedc9a47409f6481591ba1d4_v_w300_h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432C9D" w:rsidRPr="00432C9D">
        <w:rPr>
          <w:color w:val="000000" w:themeColor="text1"/>
          <w:sz w:val="36"/>
          <w:szCs w:val="36"/>
        </w:rPr>
        <w:t>Колточенко</w:t>
      </w:r>
      <w:proofErr w:type="spellEnd"/>
      <w:r w:rsidR="00432C9D" w:rsidRPr="00432C9D">
        <w:rPr>
          <w:color w:val="000000" w:themeColor="text1"/>
          <w:sz w:val="36"/>
          <w:szCs w:val="36"/>
        </w:rPr>
        <w:t xml:space="preserve"> Софью, </w:t>
      </w:r>
    </w:p>
    <w:p w:rsidR="00432C9D" w:rsidRDefault="00432C9D" w:rsidP="00432C9D">
      <w:pPr>
        <w:spacing w:line="360" w:lineRule="auto"/>
        <w:jc w:val="both"/>
      </w:pPr>
      <w:r w:rsidRPr="00432C9D">
        <w:rPr>
          <w:color w:val="000000" w:themeColor="text1"/>
          <w:sz w:val="36"/>
          <w:szCs w:val="36"/>
        </w:rPr>
        <w:t xml:space="preserve">занявшую 3 место в открытом первенстве МУ </w:t>
      </w:r>
      <w:proofErr w:type="spellStart"/>
      <w:r w:rsidRPr="00432C9D">
        <w:rPr>
          <w:color w:val="000000" w:themeColor="text1"/>
          <w:sz w:val="36"/>
          <w:szCs w:val="36"/>
        </w:rPr>
        <w:t>ЦФКиС</w:t>
      </w:r>
      <w:proofErr w:type="spellEnd"/>
      <w:r w:rsidRPr="00432C9D">
        <w:rPr>
          <w:color w:val="000000" w:themeColor="text1"/>
          <w:sz w:val="36"/>
          <w:szCs w:val="36"/>
        </w:rPr>
        <w:t xml:space="preserve"> "Молния" по художественной гимнастике. Молодцы!!!</w:t>
      </w:r>
      <w:r w:rsidRPr="00432C9D">
        <w:t xml:space="preserve"> </w:t>
      </w: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</w:pPr>
    </w:p>
    <w:p w:rsidR="0089496A" w:rsidRDefault="0089496A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</w:p>
    <w:p w:rsidR="0089496A" w:rsidRDefault="0089496A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89496A"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638290" cy="9388963"/>
            <wp:effectExtent l="0" t="0" r="0" b="0"/>
            <wp:docPr id="189" name="Рисунок 189" descr="https://co54tula.ru/wp-content/uploads/opasnyie-nasekom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o54tula.ru/wp-content/uploads/opasnyie-nasekomy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6A" w:rsidRPr="00432C9D" w:rsidRDefault="0089496A" w:rsidP="00432C9D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89496A"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638290" cy="9389378"/>
            <wp:effectExtent l="0" t="0" r="0" b="0"/>
            <wp:docPr id="190" name="Рисунок 190" descr="https://www.sokolinfo.ru/sites/default/files/styles/adaptive/public/news/2019/pamatka_klesi.jpg?itok=xVGQ_I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sokolinfo.ru/sites/default/files/styles/adaptive/public/news/2019/pamatka_klesi.jpg?itok=xVGQ_I3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96A" w:rsidRPr="00432C9D" w:rsidSect="00B072C2">
      <w:headerReference w:type="even" r:id="rId31"/>
      <w:headerReference w:type="default" r:id="rId32"/>
      <w:footerReference w:type="default" r:id="rId33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834" w:rsidRDefault="00B33834" w:rsidP="00CE60B0">
      <w:r>
        <w:separator/>
      </w:r>
    </w:p>
  </w:endnote>
  <w:endnote w:type="continuationSeparator" w:id="0">
    <w:p w:rsidR="00B33834" w:rsidRDefault="00B33834" w:rsidP="00CE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Default="001850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834" w:rsidRDefault="00B33834" w:rsidP="00CE60B0">
      <w:r>
        <w:separator/>
      </w:r>
    </w:p>
  </w:footnote>
  <w:footnote w:type="continuationSeparator" w:id="0">
    <w:p w:rsidR="00B33834" w:rsidRDefault="00B33834" w:rsidP="00CE6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C2" w:rsidRPr="00B072C2" w:rsidRDefault="00B072C2" w:rsidP="00B072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Pr="001850C6" w:rsidRDefault="001850C6" w:rsidP="001850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EBF9"/>
      </v:shape>
    </w:pict>
  </w:numPicBullet>
  <w:numPicBullet w:numPicBulletId="1">
    <w:pict>
      <v:shape id="_x0000_i1033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4" type="#_x0000_t75" style="width:11.25pt;height:11.25pt;visibility:visible;mso-wrap-style:square" o:bullet="t">
        <v:imagedata r:id="rId3" o:title=""/>
      </v:shape>
    </w:pict>
  </w:numPicBullet>
  <w:abstractNum w:abstractNumId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>
    <w:nsid w:val="1B7C08D2"/>
    <w:multiLevelType w:val="hybridMultilevel"/>
    <w:tmpl w:val="05F4D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5B63CD"/>
    <w:multiLevelType w:val="hybridMultilevel"/>
    <w:tmpl w:val="09C6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5">
    <w:nsid w:val="34CE0CC5"/>
    <w:multiLevelType w:val="hybridMultilevel"/>
    <w:tmpl w:val="27BE2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8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0">
    <w:nsid w:val="5A8F75E3"/>
    <w:multiLevelType w:val="hybridMultilevel"/>
    <w:tmpl w:val="D02C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32"/>
  </w:num>
  <w:num w:numId="18">
    <w:abstractNumId w:val="29"/>
  </w:num>
  <w:num w:numId="19">
    <w:abstractNumId w:val="24"/>
  </w:num>
  <w:num w:numId="20">
    <w:abstractNumId w:val="16"/>
  </w:num>
  <w:num w:numId="21">
    <w:abstractNumId w:val="11"/>
  </w:num>
  <w:num w:numId="22">
    <w:abstractNumId w:val="28"/>
  </w:num>
  <w:num w:numId="23">
    <w:abstractNumId w:val="7"/>
  </w:num>
  <w:num w:numId="24">
    <w:abstractNumId w:val="26"/>
  </w:num>
  <w:num w:numId="25">
    <w:abstractNumId w:val="19"/>
  </w:num>
  <w:num w:numId="26">
    <w:abstractNumId w:val="27"/>
  </w:num>
  <w:num w:numId="27">
    <w:abstractNumId w:val="22"/>
  </w:num>
  <w:num w:numId="28">
    <w:abstractNumId w:val="31"/>
  </w:num>
  <w:num w:numId="29">
    <w:abstractNumId w:val="23"/>
  </w:num>
  <w:num w:numId="30">
    <w:abstractNumId w:val="21"/>
  </w:num>
  <w:num w:numId="31">
    <w:abstractNumId w:val="30"/>
  </w:num>
  <w:num w:numId="32">
    <w:abstractNumId w:val="2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3074">
      <o:colormru v:ext="edit" colors="#acee7a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7349"/>
    <w:rsid w:val="000221AC"/>
    <w:rsid w:val="00056221"/>
    <w:rsid w:val="00056351"/>
    <w:rsid w:val="00072BDD"/>
    <w:rsid w:val="000746CD"/>
    <w:rsid w:val="00095E6D"/>
    <w:rsid w:val="000C786D"/>
    <w:rsid w:val="000D5D8E"/>
    <w:rsid w:val="00105427"/>
    <w:rsid w:val="00132F15"/>
    <w:rsid w:val="0015005E"/>
    <w:rsid w:val="001850C6"/>
    <w:rsid w:val="001871FF"/>
    <w:rsid w:val="001A6DD4"/>
    <w:rsid w:val="001D0524"/>
    <w:rsid w:val="001E6E0F"/>
    <w:rsid w:val="00202710"/>
    <w:rsid w:val="00227241"/>
    <w:rsid w:val="00240C99"/>
    <w:rsid w:val="002505E3"/>
    <w:rsid w:val="0032161C"/>
    <w:rsid w:val="003D145E"/>
    <w:rsid w:val="003F44C5"/>
    <w:rsid w:val="00402256"/>
    <w:rsid w:val="00427368"/>
    <w:rsid w:val="00432C9D"/>
    <w:rsid w:val="00443294"/>
    <w:rsid w:val="00464A3C"/>
    <w:rsid w:val="00473AA8"/>
    <w:rsid w:val="004750CF"/>
    <w:rsid w:val="004D51F7"/>
    <w:rsid w:val="004F2BC0"/>
    <w:rsid w:val="00510975"/>
    <w:rsid w:val="00531AF5"/>
    <w:rsid w:val="005345A5"/>
    <w:rsid w:val="00543365"/>
    <w:rsid w:val="005C2659"/>
    <w:rsid w:val="00606BF1"/>
    <w:rsid w:val="00661BC6"/>
    <w:rsid w:val="006D2062"/>
    <w:rsid w:val="006E273C"/>
    <w:rsid w:val="0074405D"/>
    <w:rsid w:val="007763BA"/>
    <w:rsid w:val="007A7349"/>
    <w:rsid w:val="007D7BF7"/>
    <w:rsid w:val="007F45D3"/>
    <w:rsid w:val="00814E10"/>
    <w:rsid w:val="00822246"/>
    <w:rsid w:val="0087315E"/>
    <w:rsid w:val="00881784"/>
    <w:rsid w:val="0089496A"/>
    <w:rsid w:val="008D15AF"/>
    <w:rsid w:val="008F4C78"/>
    <w:rsid w:val="009065AE"/>
    <w:rsid w:val="00972285"/>
    <w:rsid w:val="00980AE8"/>
    <w:rsid w:val="009B0EB1"/>
    <w:rsid w:val="00A2018A"/>
    <w:rsid w:val="00A213B5"/>
    <w:rsid w:val="00A67D52"/>
    <w:rsid w:val="00A70DC4"/>
    <w:rsid w:val="00A80DF7"/>
    <w:rsid w:val="00AA249D"/>
    <w:rsid w:val="00AA7506"/>
    <w:rsid w:val="00AF496B"/>
    <w:rsid w:val="00B072C2"/>
    <w:rsid w:val="00B33834"/>
    <w:rsid w:val="00B40D12"/>
    <w:rsid w:val="00B62AD6"/>
    <w:rsid w:val="00BA1674"/>
    <w:rsid w:val="00BD0B6B"/>
    <w:rsid w:val="00C1729E"/>
    <w:rsid w:val="00C37A24"/>
    <w:rsid w:val="00C6226C"/>
    <w:rsid w:val="00C673BB"/>
    <w:rsid w:val="00C77FA7"/>
    <w:rsid w:val="00C833E8"/>
    <w:rsid w:val="00C876C0"/>
    <w:rsid w:val="00CE60B0"/>
    <w:rsid w:val="00CF4B76"/>
    <w:rsid w:val="00D2108E"/>
    <w:rsid w:val="00D24539"/>
    <w:rsid w:val="00D71D38"/>
    <w:rsid w:val="00D87918"/>
    <w:rsid w:val="00DF1B76"/>
    <w:rsid w:val="00DF2255"/>
    <w:rsid w:val="00E0323E"/>
    <w:rsid w:val="00E05526"/>
    <w:rsid w:val="00E06F48"/>
    <w:rsid w:val="00E25DF9"/>
    <w:rsid w:val="00E37573"/>
    <w:rsid w:val="00E40052"/>
    <w:rsid w:val="00EA4028"/>
    <w:rsid w:val="00EB2AE1"/>
    <w:rsid w:val="00EC4256"/>
    <w:rsid w:val="00ED15E1"/>
    <w:rsid w:val="00F12096"/>
    <w:rsid w:val="00FA0E67"/>
    <w:rsid w:val="00FC08ED"/>
    <w:rsid w:val="00FE7C75"/>
    <w:rsid w:val="00F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cee7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EC42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25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562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5BB0E-54EF-42AD-995D-B819FC0C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958</Words>
  <Characters>5463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3</cp:revision>
  <dcterms:created xsi:type="dcterms:W3CDTF">2019-06-24T14:42:00Z</dcterms:created>
  <dcterms:modified xsi:type="dcterms:W3CDTF">2019-06-24T14:44:00Z</dcterms:modified>
</cp:coreProperties>
</file>